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FE1" w14:textId="77777777" w:rsidR="0076686A" w:rsidRPr="004A30EF" w:rsidRDefault="0076686A" w:rsidP="0076686A">
      <w:pPr>
        <w:spacing w:after="0" w:line="240" w:lineRule="auto"/>
        <w:jc w:val="center"/>
        <w:rPr>
          <w:rFonts w:ascii="Engravers MT" w:hAnsi="Engravers MT"/>
          <w:sz w:val="28"/>
          <w:szCs w:val="28"/>
        </w:rPr>
      </w:pPr>
      <w:r w:rsidRPr="004A30EF">
        <w:rPr>
          <w:rFonts w:ascii="Engravers MT" w:hAnsi="Engravers MT"/>
          <w:sz w:val="28"/>
          <w:szCs w:val="28"/>
        </w:rPr>
        <w:t>DIRECTORATE OF QUALITY ASSURANCE</w:t>
      </w:r>
    </w:p>
    <w:p w14:paraId="4EDB7937" w14:textId="77777777" w:rsidR="0076686A" w:rsidRPr="004A30EF" w:rsidRDefault="0076686A" w:rsidP="0076686A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4A30EF">
        <w:rPr>
          <w:rFonts w:ascii="Georgia" w:hAnsi="Georgia"/>
          <w:sz w:val="28"/>
          <w:szCs w:val="28"/>
        </w:rPr>
        <w:t>THE UNIVERSITY OF AGRICULTURE</w:t>
      </w:r>
    </w:p>
    <w:p w14:paraId="54C62432" w14:textId="77777777" w:rsidR="0076686A" w:rsidRPr="004A30EF" w:rsidRDefault="0076686A" w:rsidP="0076686A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4A30EF">
        <w:rPr>
          <w:rFonts w:ascii="Georgia" w:hAnsi="Georgia"/>
          <w:sz w:val="28"/>
          <w:szCs w:val="28"/>
        </w:rPr>
        <w:t>PESHAWAR</w:t>
      </w:r>
    </w:p>
    <w:p w14:paraId="50677D9C" w14:textId="77777777" w:rsidR="002934D6" w:rsidRPr="00085418" w:rsidRDefault="002934D6" w:rsidP="0076686A">
      <w:pPr>
        <w:spacing w:after="0"/>
        <w:rPr>
          <w:rFonts w:ascii="Georgia" w:hAnsi="Georgia"/>
          <w:sz w:val="32"/>
          <w:szCs w:val="32"/>
        </w:rPr>
      </w:pPr>
    </w:p>
    <w:p w14:paraId="2D4AB5A5" w14:textId="6EDDB789" w:rsidR="00CF5F53" w:rsidRPr="004A30EF" w:rsidRDefault="0005759F" w:rsidP="00BE63CF">
      <w:pPr>
        <w:spacing w:after="0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4A30EF">
        <w:rPr>
          <w:rFonts w:ascii="Georgia" w:hAnsi="Georgia"/>
          <w:b/>
          <w:bCs/>
          <w:sz w:val="24"/>
          <w:szCs w:val="24"/>
          <w:u w:val="single"/>
        </w:rPr>
        <w:t>ANNUAL ACTIVITY CALENDER (2023</w:t>
      </w:r>
      <w:r>
        <w:rPr>
          <w:rFonts w:ascii="Georgia" w:hAnsi="Georgia"/>
          <w:b/>
          <w:bCs/>
          <w:sz w:val="24"/>
          <w:szCs w:val="24"/>
          <w:u w:val="single"/>
        </w:rPr>
        <w:t>-24</w:t>
      </w:r>
      <w:r w:rsidRPr="004A30EF">
        <w:rPr>
          <w:rFonts w:ascii="Georgia" w:hAnsi="Georgia"/>
          <w:b/>
          <w:bCs/>
          <w:sz w:val="24"/>
          <w:szCs w:val="24"/>
          <w:u w:val="single"/>
        </w:rPr>
        <w:t>)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OF DQA, UAP</w:t>
      </w:r>
      <w:r w:rsidRPr="004A30EF">
        <w:rPr>
          <w:rFonts w:ascii="Georgia" w:hAnsi="Georgia"/>
          <w:b/>
          <w:bCs/>
          <w:sz w:val="24"/>
          <w:szCs w:val="24"/>
          <w:u w:val="single"/>
        </w:rPr>
        <w:t xml:space="preserve">  </w:t>
      </w:r>
    </w:p>
    <w:p w14:paraId="26274AF7" w14:textId="77777777" w:rsidR="002934D6" w:rsidRPr="00085418" w:rsidRDefault="002934D6" w:rsidP="0076686A">
      <w:pPr>
        <w:spacing w:after="0"/>
        <w:jc w:val="center"/>
        <w:rPr>
          <w:rFonts w:ascii="Georgia" w:hAnsi="Georgia"/>
          <w:b/>
          <w:bCs/>
          <w:sz w:val="26"/>
          <w:szCs w:val="26"/>
          <w:u w:val="single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620"/>
        <w:gridCol w:w="6400"/>
        <w:gridCol w:w="2430"/>
      </w:tblGrid>
      <w:tr w:rsidR="00583C70" w:rsidRPr="00583C70" w14:paraId="723EC8A3" w14:textId="77777777" w:rsidTr="00B62EF9">
        <w:tc>
          <w:tcPr>
            <w:tcW w:w="620" w:type="dxa"/>
            <w:shd w:val="clear" w:color="auto" w:fill="D9D9D9" w:themeFill="background1" w:themeFillShade="D9"/>
          </w:tcPr>
          <w:p w14:paraId="4C73BF45" w14:textId="77777777" w:rsidR="0076686A" w:rsidRPr="008D5C61" w:rsidRDefault="0076686A" w:rsidP="00317C38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C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</w:t>
            </w:r>
            <w:r w:rsidR="00026B56" w:rsidRPr="008D5C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6400" w:type="dxa"/>
            <w:shd w:val="clear" w:color="auto" w:fill="D9D9D9" w:themeFill="background1" w:themeFillShade="D9"/>
          </w:tcPr>
          <w:p w14:paraId="0F7D963B" w14:textId="5882C2F5" w:rsidR="0076686A" w:rsidRPr="008D5C61" w:rsidRDefault="008D5C61" w:rsidP="0005759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Major </w:t>
            </w:r>
            <w:r w:rsidR="00081F1B" w:rsidRPr="008D5C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FF918F1" w14:textId="77777777" w:rsidR="0076686A" w:rsidRPr="008D5C61" w:rsidRDefault="0076686A" w:rsidP="0005759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C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Tentative dates</w:t>
            </w:r>
          </w:p>
        </w:tc>
      </w:tr>
      <w:tr w:rsidR="00583C70" w:rsidRPr="00583C70" w14:paraId="44978874" w14:textId="77777777" w:rsidTr="00853365">
        <w:tc>
          <w:tcPr>
            <w:tcW w:w="620" w:type="dxa"/>
          </w:tcPr>
          <w:p w14:paraId="6DA4156A" w14:textId="77777777" w:rsidR="002956E0" w:rsidRPr="009946CB" w:rsidRDefault="002956E0" w:rsidP="00317C38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6CB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400" w:type="dxa"/>
          </w:tcPr>
          <w:p w14:paraId="4AD67B9E" w14:textId="77777777" w:rsidR="002956E0" w:rsidRPr="009946CB" w:rsidRDefault="00A02FBD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946CB">
              <w:rPr>
                <w:rFonts w:asciiTheme="majorBidi" w:hAnsiTheme="majorBidi" w:cstheme="majorBidi"/>
                <w:sz w:val="24"/>
                <w:szCs w:val="24"/>
              </w:rPr>
              <w:t xml:space="preserve">Collection, compilation and </w:t>
            </w:r>
            <w:r w:rsidR="002F7B60" w:rsidRPr="009946CB">
              <w:rPr>
                <w:rFonts w:asciiTheme="majorBidi" w:hAnsiTheme="majorBidi" w:cstheme="majorBidi"/>
                <w:sz w:val="24"/>
                <w:szCs w:val="24"/>
              </w:rPr>
              <w:t xml:space="preserve">submission of data </w:t>
            </w:r>
            <w:r w:rsidR="002956E0" w:rsidRPr="009946CB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 w:rsidR="005C1D7B" w:rsidRPr="009946CB">
              <w:rPr>
                <w:rFonts w:asciiTheme="majorBidi" w:hAnsiTheme="majorBidi" w:cstheme="majorBidi"/>
                <w:sz w:val="24"/>
                <w:szCs w:val="24"/>
              </w:rPr>
              <w:t xml:space="preserve">HEC </w:t>
            </w:r>
            <w:r w:rsidR="002956E0" w:rsidRPr="009946CB">
              <w:rPr>
                <w:rFonts w:asciiTheme="majorBidi" w:hAnsiTheme="majorBidi" w:cstheme="majorBidi"/>
                <w:sz w:val="24"/>
                <w:szCs w:val="24"/>
              </w:rPr>
              <w:t>National Universities Ranking-2023</w:t>
            </w:r>
          </w:p>
        </w:tc>
        <w:tc>
          <w:tcPr>
            <w:tcW w:w="2430" w:type="dxa"/>
          </w:tcPr>
          <w:p w14:paraId="21513CD5" w14:textId="15EA11E9" w:rsidR="002956E0" w:rsidRPr="009946CB" w:rsidRDefault="00934B28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946CB">
              <w:rPr>
                <w:rFonts w:asciiTheme="majorBidi" w:hAnsiTheme="majorBidi" w:cstheme="majorBidi"/>
                <w:sz w:val="24"/>
                <w:szCs w:val="24"/>
              </w:rPr>
              <w:t>Aug</w:t>
            </w:r>
            <w:r w:rsidR="002C6202">
              <w:rPr>
                <w:rFonts w:asciiTheme="majorBidi" w:hAnsiTheme="majorBidi" w:cstheme="majorBidi"/>
                <w:sz w:val="24"/>
                <w:szCs w:val="24"/>
              </w:rPr>
              <w:t xml:space="preserve"> to </w:t>
            </w:r>
            <w:r w:rsidRPr="009946CB">
              <w:rPr>
                <w:rFonts w:asciiTheme="majorBidi" w:hAnsiTheme="majorBidi" w:cstheme="majorBidi"/>
                <w:sz w:val="24"/>
                <w:szCs w:val="24"/>
              </w:rPr>
              <w:t>Nov</w:t>
            </w:r>
            <w:r w:rsidR="002C620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946CB"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</w:tr>
      <w:tr w:rsidR="00583C70" w:rsidRPr="00583C70" w14:paraId="01A5F1CD" w14:textId="77777777" w:rsidTr="00853365">
        <w:tc>
          <w:tcPr>
            <w:tcW w:w="620" w:type="dxa"/>
          </w:tcPr>
          <w:p w14:paraId="045A9227" w14:textId="77777777" w:rsidR="00F464B5" w:rsidRPr="009946CB" w:rsidRDefault="00F464B5" w:rsidP="00317C38">
            <w:pPr>
              <w:pStyle w:val="ListParagraph"/>
              <w:numPr>
                <w:ilvl w:val="0"/>
                <w:numId w:val="2"/>
              </w:numPr>
              <w:tabs>
                <w:tab w:val="left" w:pos="369"/>
              </w:tabs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21A584A3" w14:textId="77777777" w:rsidR="00F464B5" w:rsidRPr="00BB6EAE" w:rsidRDefault="00F464B5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Accreditation of th</w:t>
            </w:r>
            <w:r w:rsidR="003265EB" w:rsidRPr="00BB6EAE">
              <w:rPr>
                <w:rFonts w:asciiTheme="majorBidi" w:hAnsiTheme="majorBidi" w:cstheme="majorBidi"/>
                <w:sz w:val="24"/>
                <w:szCs w:val="24"/>
              </w:rPr>
              <w:t>e Departments of</w:t>
            </w:r>
            <w:r w:rsidR="00583C70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 Food Science</w:t>
            </w:r>
            <w:r w:rsidR="00DC088C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 &amp;</w:t>
            </w:r>
            <w:r w:rsidR="00E91582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3C70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  Technology</w:t>
            </w:r>
            <w:r w:rsidR="003265EB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83C70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Human Nutrition and </w:t>
            </w:r>
            <w:r w:rsidR="00927645" w:rsidRPr="00BB6EAE">
              <w:rPr>
                <w:rFonts w:asciiTheme="majorBidi" w:hAnsiTheme="majorBidi" w:cstheme="majorBidi"/>
                <w:sz w:val="24"/>
                <w:szCs w:val="24"/>
              </w:rPr>
              <w:t>Plant P</w:t>
            </w:r>
            <w:r w:rsidR="00583C70" w:rsidRPr="00BB6EAE">
              <w:rPr>
                <w:rFonts w:asciiTheme="majorBidi" w:hAnsiTheme="majorBidi" w:cstheme="majorBidi"/>
                <w:sz w:val="24"/>
                <w:szCs w:val="24"/>
              </w:rPr>
              <w:t>rotection</w:t>
            </w:r>
            <w:r w:rsidR="00DA626C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7645" w:rsidRPr="00BB6EAE">
              <w:rPr>
                <w:rFonts w:asciiTheme="majorBidi" w:hAnsiTheme="majorBidi" w:cstheme="majorBidi"/>
                <w:sz w:val="24"/>
                <w:szCs w:val="24"/>
              </w:rPr>
              <w:t>by the NAEAC</w:t>
            </w:r>
          </w:p>
        </w:tc>
        <w:tc>
          <w:tcPr>
            <w:tcW w:w="2430" w:type="dxa"/>
          </w:tcPr>
          <w:p w14:paraId="16FCF73F" w14:textId="4F00D631" w:rsidR="00F464B5" w:rsidRPr="00BB6EAE" w:rsidRDefault="002C6202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Dec</w:t>
            </w:r>
            <w:r w:rsidR="000962D0"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 Jan 2024</w:t>
            </w:r>
          </w:p>
        </w:tc>
      </w:tr>
      <w:tr w:rsidR="00804C61" w:rsidRPr="00583C70" w14:paraId="6804D59C" w14:textId="77777777" w:rsidTr="00853365">
        <w:tc>
          <w:tcPr>
            <w:tcW w:w="620" w:type="dxa"/>
          </w:tcPr>
          <w:p w14:paraId="5639E4A4" w14:textId="77777777" w:rsidR="00804C61" w:rsidRPr="0005759F" w:rsidRDefault="00804C61" w:rsidP="00317C3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06055700" w14:textId="77777777" w:rsidR="00804C61" w:rsidRPr="0005759F" w:rsidRDefault="00804C61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759F">
              <w:rPr>
                <w:rFonts w:asciiTheme="majorBidi" w:hAnsiTheme="majorBidi" w:cstheme="majorBidi"/>
                <w:sz w:val="24"/>
                <w:szCs w:val="24"/>
              </w:rPr>
              <w:t>Evaluation and compilation of teacher and course evaluation of Fall semester 2023</w:t>
            </w:r>
          </w:p>
        </w:tc>
        <w:tc>
          <w:tcPr>
            <w:tcW w:w="2430" w:type="dxa"/>
          </w:tcPr>
          <w:p w14:paraId="15E75DC4" w14:textId="6F9C60A4" w:rsidR="00804C61" w:rsidRPr="002C6202" w:rsidRDefault="0005759F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5759F">
              <w:rPr>
                <w:rFonts w:asciiTheme="majorBidi" w:hAnsiTheme="majorBidi" w:cstheme="majorBidi"/>
                <w:sz w:val="24"/>
                <w:szCs w:val="24"/>
              </w:rPr>
              <w:t>Jan</w:t>
            </w:r>
            <w:r w:rsidR="00804C61" w:rsidRPr="0005759F">
              <w:rPr>
                <w:rFonts w:asciiTheme="majorBidi" w:hAnsiTheme="majorBidi" w:cstheme="majorBidi"/>
                <w:sz w:val="24"/>
                <w:szCs w:val="24"/>
              </w:rPr>
              <w:t xml:space="preserve"> 29-30, 2024</w:t>
            </w:r>
          </w:p>
        </w:tc>
      </w:tr>
      <w:tr w:rsidR="00804C61" w:rsidRPr="00583C70" w14:paraId="110E1994" w14:textId="77777777" w:rsidTr="00853365">
        <w:tc>
          <w:tcPr>
            <w:tcW w:w="620" w:type="dxa"/>
          </w:tcPr>
          <w:p w14:paraId="6BFCBCF9" w14:textId="77777777" w:rsidR="00804C61" w:rsidRPr="009946CB" w:rsidRDefault="00804C61" w:rsidP="00317C3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59EA93BE" w14:textId="77777777" w:rsidR="00804C61" w:rsidRPr="00BB6EAE" w:rsidRDefault="00550CCD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Collection/compilation </w:t>
            </w:r>
            <w:r w:rsidR="004E72F6" w:rsidRPr="00BB6EAE">
              <w:rPr>
                <w:rFonts w:asciiTheme="majorBidi" w:hAnsiTheme="majorBidi" w:cstheme="majorBidi"/>
                <w:sz w:val="24"/>
                <w:szCs w:val="24"/>
              </w:rPr>
              <w:t>of University Portfolio Report (University wide data) for IPE</w:t>
            </w:r>
          </w:p>
        </w:tc>
        <w:tc>
          <w:tcPr>
            <w:tcW w:w="2430" w:type="dxa"/>
          </w:tcPr>
          <w:p w14:paraId="1732C075" w14:textId="795B09C9" w:rsidR="00804C61" w:rsidRPr="00BB6EAE" w:rsidRDefault="004E72F6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Jan 1</w:t>
            </w:r>
            <w:r w:rsidR="002C620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BB6EA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2C6202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BB6EAE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8D5C61" w:rsidRPr="00583C70" w14:paraId="28972963" w14:textId="77777777" w:rsidTr="008D5C61">
        <w:tc>
          <w:tcPr>
            <w:tcW w:w="9450" w:type="dxa"/>
            <w:gridSpan w:val="3"/>
            <w:shd w:val="clear" w:color="auto" w:fill="D9D9D9" w:themeFill="background1" w:themeFillShade="D9"/>
          </w:tcPr>
          <w:p w14:paraId="1945DF60" w14:textId="0667D5C5" w:rsidR="008D5C61" w:rsidRDefault="008D5C61" w:rsidP="00704FE4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7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Self-Institutional Performance Evaluation (IPE)</w:t>
            </w:r>
          </w:p>
        </w:tc>
      </w:tr>
      <w:tr w:rsidR="008D5C61" w:rsidRPr="00583C70" w14:paraId="39A46EB3" w14:textId="77777777" w:rsidTr="00853365">
        <w:tc>
          <w:tcPr>
            <w:tcW w:w="620" w:type="dxa"/>
            <w:vMerge w:val="restart"/>
          </w:tcPr>
          <w:p w14:paraId="2E7212BB" w14:textId="77777777" w:rsidR="008D5C61" w:rsidRPr="009946CB" w:rsidRDefault="008D5C61" w:rsidP="008D5C61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69456A98" w14:textId="77777777" w:rsidR="008D5C61" w:rsidRPr="008D5C61" w:rsidRDefault="008D5C61" w:rsidP="00704FE4">
            <w:pPr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5C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Day-1:  </w:t>
            </w:r>
          </w:p>
          <w:p w14:paraId="2717412E" w14:textId="56993DA0" w:rsidR="008D5C61" w:rsidRPr="00BB6EAE" w:rsidRDefault="008D5C61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Internal meeting for verification of </w:t>
            </w:r>
            <w:r w:rsidR="00B21D70" w:rsidRPr="00BB6EAE">
              <w:rPr>
                <w:rFonts w:asciiTheme="majorBidi" w:hAnsiTheme="majorBidi" w:cstheme="majorBidi"/>
                <w:sz w:val="24"/>
                <w:szCs w:val="24"/>
              </w:rPr>
              <w:t>evidence</w:t>
            </w:r>
            <w:r w:rsidR="00B21D7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B6EAE">
              <w:rPr>
                <w:rFonts w:asciiTheme="majorBidi" w:hAnsiTheme="majorBidi" w:cstheme="majorBidi"/>
                <w:sz w:val="24"/>
                <w:szCs w:val="24"/>
              </w:rPr>
              <w:t>/Meetings with administrative heads and Chairpersons/Directors of Departments/Institutes</w:t>
            </w:r>
          </w:p>
        </w:tc>
        <w:tc>
          <w:tcPr>
            <w:tcW w:w="2430" w:type="dxa"/>
            <w:vMerge w:val="restart"/>
          </w:tcPr>
          <w:p w14:paraId="785F19C2" w14:textId="77777777" w:rsidR="002F7905" w:rsidRDefault="002F7905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438410" w14:textId="77777777" w:rsidR="002F7905" w:rsidRDefault="002F7905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6A0E6B" w14:textId="77777777" w:rsidR="002F7905" w:rsidRDefault="002F7905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976BCC" w14:textId="77777777" w:rsidR="002F7905" w:rsidRDefault="002F7905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C3E913" w14:textId="77777777" w:rsidR="002F7905" w:rsidRDefault="002F7905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2C5422" w14:textId="7E0F4480" w:rsidR="008D5C61" w:rsidRPr="00BB6EAE" w:rsidRDefault="00E71F8B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Jan</w:t>
            </w:r>
            <w:r w:rsidR="008D5C61" w:rsidRPr="000575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8D5C61" w:rsidRPr="0005759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8D5C61" w:rsidRPr="0005759F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8D5C61" w:rsidRPr="00583C70" w14:paraId="4F90A3CA" w14:textId="77777777" w:rsidTr="00853365">
        <w:trPr>
          <w:trHeight w:val="1070"/>
        </w:trPr>
        <w:tc>
          <w:tcPr>
            <w:tcW w:w="620" w:type="dxa"/>
            <w:vMerge/>
          </w:tcPr>
          <w:p w14:paraId="74379467" w14:textId="77777777" w:rsidR="008D5C61" w:rsidRPr="009946CB" w:rsidRDefault="008D5C61" w:rsidP="0005759F">
            <w:pPr>
              <w:pStyle w:val="ListParagraph"/>
              <w:spacing w:before="60" w:after="60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13452949" w14:textId="77777777" w:rsidR="008D5C61" w:rsidRPr="008D5C61" w:rsidRDefault="008D5C61" w:rsidP="00704FE4">
            <w:pPr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D5C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Day-2:</w:t>
            </w:r>
          </w:p>
          <w:p w14:paraId="5F4D7E5B" w14:textId="77777777" w:rsidR="008D5C61" w:rsidRPr="00BB6EAE" w:rsidRDefault="008D5C61" w:rsidP="00704FE4">
            <w:pPr>
              <w:pStyle w:val="ListParagraph"/>
              <w:numPr>
                <w:ilvl w:val="0"/>
                <w:numId w:val="6"/>
              </w:numPr>
              <w:spacing w:before="40" w:after="40"/>
              <w:ind w:left="26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Meetings with groups of Professors, Associate Professors, Assistant Professors, Lecturers &amp; students</w:t>
            </w:r>
          </w:p>
          <w:p w14:paraId="3AF542AC" w14:textId="77777777" w:rsidR="008D5C61" w:rsidRPr="00BB6EAE" w:rsidRDefault="008D5C61" w:rsidP="00704FE4">
            <w:pPr>
              <w:pStyle w:val="ListParagraph"/>
              <w:numPr>
                <w:ilvl w:val="0"/>
                <w:numId w:val="6"/>
              </w:numPr>
              <w:spacing w:before="40" w:after="40"/>
              <w:ind w:left="262" w:hanging="2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Visit to various facilities/infrastructure of the University </w:t>
            </w:r>
          </w:p>
        </w:tc>
        <w:tc>
          <w:tcPr>
            <w:tcW w:w="2430" w:type="dxa"/>
            <w:vMerge/>
          </w:tcPr>
          <w:p w14:paraId="6E0BA39D" w14:textId="5D141897" w:rsidR="008D5C61" w:rsidRPr="00BB6EAE" w:rsidRDefault="008D5C61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C61" w:rsidRPr="00583C70" w14:paraId="52FF9064" w14:textId="77777777" w:rsidTr="00853365">
        <w:trPr>
          <w:trHeight w:val="56"/>
        </w:trPr>
        <w:tc>
          <w:tcPr>
            <w:tcW w:w="620" w:type="dxa"/>
          </w:tcPr>
          <w:p w14:paraId="7AE849A1" w14:textId="77777777" w:rsidR="008D5C61" w:rsidRPr="0005759F" w:rsidRDefault="008D5C61" w:rsidP="0005759F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3C5DB01B" w14:textId="77777777" w:rsidR="008D5C61" w:rsidRPr="0005759F" w:rsidRDefault="008D5C61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759F">
              <w:rPr>
                <w:rFonts w:asciiTheme="majorBidi" w:hAnsiTheme="majorBidi" w:cstheme="majorBidi"/>
                <w:sz w:val="24"/>
                <w:szCs w:val="24"/>
              </w:rPr>
              <w:t>Compilation of Self IPE Report</w:t>
            </w:r>
          </w:p>
        </w:tc>
        <w:tc>
          <w:tcPr>
            <w:tcW w:w="2430" w:type="dxa"/>
            <w:vMerge/>
          </w:tcPr>
          <w:p w14:paraId="7139D725" w14:textId="3903E5A0" w:rsidR="008D5C61" w:rsidRPr="0005759F" w:rsidRDefault="008D5C61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5C61" w:rsidRPr="00583C70" w14:paraId="34368238" w14:textId="77777777" w:rsidTr="00853365">
        <w:tc>
          <w:tcPr>
            <w:tcW w:w="620" w:type="dxa"/>
          </w:tcPr>
          <w:p w14:paraId="3153202D" w14:textId="77777777" w:rsidR="008D5C61" w:rsidRPr="00BB6EAE" w:rsidRDefault="008D5C61" w:rsidP="0005759F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5D061BA3" w14:textId="77777777" w:rsidR="008D5C61" w:rsidRPr="00BB6EAE" w:rsidRDefault="008D5C61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Compilation of Implementation plan, Corrective action and Execution plan of IPE Report 2022-23</w:t>
            </w:r>
          </w:p>
        </w:tc>
        <w:tc>
          <w:tcPr>
            <w:tcW w:w="2430" w:type="dxa"/>
            <w:vMerge/>
          </w:tcPr>
          <w:p w14:paraId="4E5F2C62" w14:textId="6D74756C" w:rsidR="008D5C61" w:rsidRPr="00BB6EAE" w:rsidRDefault="008D5C61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7905" w:rsidRPr="00583C70" w14:paraId="3699367B" w14:textId="77777777" w:rsidTr="002F7905">
        <w:tc>
          <w:tcPr>
            <w:tcW w:w="9450" w:type="dxa"/>
            <w:gridSpan w:val="3"/>
            <w:shd w:val="clear" w:color="auto" w:fill="D9D9D9" w:themeFill="background1" w:themeFillShade="D9"/>
          </w:tcPr>
          <w:p w14:paraId="5839A5C4" w14:textId="16C7D2FD" w:rsidR="002F7905" w:rsidRPr="002F7905" w:rsidRDefault="002F7905" w:rsidP="00704FE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79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Trainings</w:t>
            </w:r>
          </w:p>
        </w:tc>
      </w:tr>
      <w:tr w:rsidR="00E71F8B" w:rsidRPr="00583C70" w14:paraId="2C968F11" w14:textId="77777777" w:rsidTr="00853365">
        <w:tc>
          <w:tcPr>
            <w:tcW w:w="620" w:type="dxa"/>
          </w:tcPr>
          <w:p w14:paraId="7C4B8059" w14:textId="77777777" w:rsidR="00E71F8B" w:rsidRPr="00BB6EA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7787C90B" w14:textId="60D8CB43" w:rsidR="00E71F8B" w:rsidRPr="00BB6EAE" w:rsidRDefault="00E71F8B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Training-1 for Chairpersons/Directors/Focal Persons </w:t>
            </w:r>
          </w:p>
        </w:tc>
        <w:tc>
          <w:tcPr>
            <w:tcW w:w="2430" w:type="dxa"/>
          </w:tcPr>
          <w:p w14:paraId="2F38AECC" w14:textId="1F15CAFB" w:rsidR="00E71F8B" w:rsidRPr="00BB6EAE" w:rsidRDefault="00E71F8B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</w:t>
            </w:r>
            <w:r w:rsidR="002F7905">
              <w:rPr>
                <w:rFonts w:asciiTheme="majorBidi" w:hAnsiTheme="majorBidi" w:cstheme="majorBidi"/>
                <w:sz w:val="24"/>
                <w:szCs w:val="24"/>
              </w:rPr>
              <w:t>ruary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F790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BB6EAE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E71F8B" w:rsidRPr="00583C70" w14:paraId="7F573AB7" w14:textId="77777777" w:rsidTr="00853365">
        <w:tc>
          <w:tcPr>
            <w:tcW w:w="620" w:type="dxa"/>
          </w:tcPr>
          <w:p w14:paraId="1C034A1A" w14:textId="77777777" w:rsidR="00E71F8B" w:rsidRPr="00BB6EA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453E7A8C" w14:textId="6555CD40" w:rsidR="00E71F8B" w:rsidRPr="00BB6EAE" w:rsidRDefault="00E71F8B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Training-2 for Chairpersons/Directors/Focal Persons</w:t>
            </w:r>
          </w:p>
        </w:tc>
        <w:tc>
          <w:tcPr>
            <w:tcW w:w="2430" w:type="dxa"/>
          </w:tcPr>
          <w:p w14:paraId="08F0220E" w14:textId="0D44667F" w:rsidR="00E71F8B" w:rsidRPr="00BB6EAE" w:rsidRDefault="00E71F8B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</w:t>
            </w:r>
            <w:r w:rsidR="002F7905">
              <w:rPr>
                <w:rFonts w:asciiTheme="majorBidi" w:hAnsiTheme="majorBidi" w:cstheme="majorBidi"/>
                <w:sz w:val="24"/>
                <w:szCs w:val="24"/>
              </w:rPr>
              <w:t>ruary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  <w:r w:rsidRPr="00BB6EAE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2F7905" w:rsidRPr="00583C70" w14:paraId="591C9BF3" w14:textId="77777777" w:rsidTr="00DB422D">
        <w:tc>
          <w:tcPr>
            <w:tcW w:w="620" w:type="dxa"/>
            <w:shd w:val="clear" w:color="auto" w:fill="D9D9D9" w:themeFill="background1" w:themeFillShade="D9"/>
          </w:tcPr>
          <w:p w14:paraId="09376494" w14:textId="77777777" w:rsidR="002F7905" w:rsidRPr="00BB6EAE" w:rsidRDefault="002F7905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0" w:type="dxa"/>
            <w:gridSpan w:val="2"/>
            <w:shd w:val="clear" w:color="auto" w:fill="D9D9D9" w:themeFill="background1" w:themeFillShade="D9"/>
          </w:tcPr>
          <w:p w14:paraId="5F1238DF" w14:textId="7AC1E90A" w:rsidR="002F7905" w:rsidRPr="00BB6EAE" w:rsidRDefault="002F7905" w:rsidP="00704FE4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7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Postgraduate Program Review</w:t>
            </w:r>
          </w:p>
        </w:tc>
      </w:tr>
      <w:tr w:rsidR="00E71F8B" w:rsidRPr="00583C70" w14:paraId="2B74F322" w14:textId="77777777" w:rsidTr="00853365">
        <w:tc>
          <w:tcPr>
            <w:tcW w:w="620" w:type="dxa"/>
            <w:vMerge w:val="restart"/>
          </w:tcPr>
          <w:p w14:paraId="12238A17" w14:textId="77777777" w:rsidR="00E71F8B" w:rsidRPr="00583C70" w:rsidRDefault="00E71F8B" w:rsidP="00E71F8B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400" w:type="dxa"/>
          </w:tcPr>
          <w:p w14:paraId="78753DA3" w14:textId="77777777" w:rsidR="00E71F8B" w:rsidRPr="00BB6EAE" w:rsidRDefault="00E71F8B" w:rsidP="00704FE4">
            <w:pPr>
              <w:pStyle w:val="ListParagraph"/>
              <w:numPr>
                <w:ilvl w:val="0"/>
                <w:numId w:val="1"/>
              </w:numPr>
              <w:spacing w:before="40" w:after="40"/>
              <w:ind w:left="442" w:hanging="354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Faculty of Crop Production Sciences</w:t>
            </w:r>
          </w:p>
        </w:tc>
        <w:tc>
          <w:tcPr>
            <w:tcW w:w="2430" w:type="dxa"/>
          </w:tcPr>
          <w:p w14:paraId="44CA99A4" w14:textId="51D0CE0B" w:rsidR="00E71F8B" w:rsidRPr="00BB6EAE" w:rsidRDefault="00A019BF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February 20-21, 2024</w:t>
            </w:r>
          </w:p>
        </w:tc>
      </w:tr>
      <w:tr w:rsidR="00E71F8B" w:rsidRPr="00583C70" w14:paraId="7188B5C7" w14:textId="77777777" w:rsidTr="00853365">
        <w:tc>
          <w:tcPr>
            <w:tcW w:w="620" w:type="dxa"/>
            <w:vMerge/>
          </w:tcPr>
          <w:p w14:paraId="40A02EED" w14:textId="77777777" w:rsidR="00E71F8B" w:rsidRPr="00583C70" w:rsidRDefault="00E71F8B" w:rsidP="00E71F8B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400" w:type="dxa"/>
          </w:tcPr>
          <w:p w14:paraId="5C351030" w14:textId="77777777" w:rsidR="00E71F8B" w:rsidRPr="00BB6EAE" w:rsidRDefault="00E71F8B" w:rsidP="00704FE4">
            <w:pPr>
              <w:pStyle w:val="ListParagraph"/>
              <w:numPr>
                <w:ilvl w:val="0"/>
                <w:numId w:val="1"/>
              </w:numPr>
              <w:spacing w:before="40" w:after="40"/>
              <w:ind w:left="442" w:hanging="354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Faculty of Crop Protection Sciences</w:t>
            </w:r>
          </w:p>
        </w:tc>
        <w:tc>
          <w:tcPr>
            <w:tcW w:w="2430" w:type="dxa"/>
          </w:tcPr>
          <w:p w14:paraId="7ABAF653" w14:textId="0BF95DD3" w:rsidR="00E71F8B" w:rsidRPr="00BB6EAE" w:rsidRDefault="00A019BF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February 22, 2024</w:t>
            </w:r>
          </w:p>
        </w:tc>
      </w:tr>
      <w:tr w:rsidR="00E71F8B" w:rsidRPr="00583C70" w14:paraId="506A2D34" w14:textId="77777777" w:rsidTr="00853365">
        <w:tc>
          <w:tcPr>
            <w:tcW w:w="620" w:type="dxa"/>
            <w:vMerge/>
          </w:tcPr>
          <w:p w14:paraId="24B2753A" w14:textId="77777777" w:rsidR="00E71F8B" w:rsidRPr="00583C70" w:rsidRDefault="00E71F8B" w:rsidP="00E71F8B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400" w:type="dxa"/>
          </w:tcPr>
          <w:p w14:paraId="6D47F521" w14:textId="77777777" w:rsidR="00E71F8B" w:rsidRPr="00BB6EAE" w:rsidRDefault="00E71F8B" w:rsidP="00704FE4">
            <w:pPr>
              <w:pStyle w:val="ListParagraph"/>
              <w:numPr>
                <w:ilvl w:val="0"/>
                <w:numId w:val="1"/>
              </w:numPr>
              <w:spacing w:before="40" w:after="40"/>
              <w:ind w:left="442" w:hanging="354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Faculty of Rural Social Sciences</w:t>
            </w:r>
          </w:p>
        </w:tc>
        <w:tc>
          <w:tcPr>
            <w:tcW w:w="2430" w:type="dxa"/>
          </w:tcPr>
          <w:p w14:paraId="7C93E2A1" w14:textId="0D873CB7" w:rsidR="00E71F8B" w:rsidRPr="00BB6EAE" w:rsidRDefault="00A019BF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February 26-27, 2024</w:t>
            </w:r>
          </w:p>
        </w:tc>
      </w:tr>
      <w:tr w:rsidR="00E71F8B" w:rsidRPr="00583C70" w14:paraId="258051FD" w14:textId="77777777" w:rsidTr="00853365">
        <w:tc>
          <w:tcPr>
            <w:tcW w:w="620" w:type="dxa"/>
            <w:vMerge/>
          </w:tcPr>
          <w:p w14:paraId="14550154" w14:textId="77777777" w:rsidR="00E71F8B" w:rsidRPr="00583C70" w:rsidRDefault="00E71F8B" w:rsidP="00E71F8B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400" w:type="dxa"/>
          </w:tcPr>
          <w:p w14:paraId="1C20BA66" w14:textId="77777777" w:rsidR="00E71F8B" w:rsidRPr="00BB6EAE" w:rsidRDefault="00E71F8B" w:rsidP="00704FE4">
            <w:pPr>
              <w:pStyle w:val="ListParagraph"/>
              <w:numPr>
                <w:ilvl w:val="0"/>
                <w:numId w:val="1"/>
              </w:numPr>
              <w:spacing w:before="40" w:after="40"/>
              <w:ind w:left="442" w:hanging="354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Faculty of Animal Husbandry &amp; Vet. Sciences</w:t>
            </w:r>
          </w:p>
        </w:tc>
        <w:tc>
          <w:tcPr>
            <w:tcW w:w="2430" w:type="dxa"/>
          </w:tcPr>
          <w:p w14:paraId="2E9BAE74" w14:textId="4CB32337" w:rsidR="00E71F8B" w:rsidRPr="00BB6EAE" w:rsidRDefault="00E71F8B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 xml:space="preserve">February </w:t>
            </w:r>
            <w:r w:rsidR="00A019BF">
              <w:rPr>
                <w:rFonts w:asciiTheme="majorBidi" w:hAnsiTheme="majorBidi" w:cstheme="majorBidi"/>
                <w:sz w:val="24"/>
                <w:szCs w:val="24"/>
              </w:rPr>
              <w:t>28, 2024</w:t>
            </w:r>
          </w:p>
        </w:tc>
      </w:tr>
      <w:tr w:rsidR="00E71F8B" w:rsidRPr="00583C70" w14:paraId="22A61F0F" w14:textId="77777777" w:rsidTr="00853365">
        <w:tc>
          <w:tcPr>
            <w:tcW w:w="620" w:type="dxa"/>
            <w:vMerge/>
          </w:tcPr>
          <w:p w14:paraId="46D61314" w14:textId="77777777" w:rsidR="00E71F8B" w:rsidRPr="00583C70" w:rsidRDefault="00E71F8B" w:rsidP="00E71F8B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400" w:type="dxa"/>
          </w:tcPr>
          <w:p w14:paraId="1DA6BAA3" w14:textId="77777777" w:rsidR="00E71F8B" w:rsidRPr="00BB6EAE" w:rsidRDefault="00E71F8B" w:rsidP="00704FE4">
            <w:pPr>
              <w:pStyle w:val="ListParagraph"/>
              <w:numPr>
                <w:ilvl w:val="0"/>
                <w:numId w:val="1"/>
              </w:numPr>
              <w:spacing w:before="40" w:after="40"/>
              <w:ind w:left="442" w:hanging="354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Faculty of Nutrition Sciences</w:t>
            </w:r>
          </w:p>
        </w:tc>
        <w:tc>
          <w:tcPr>
            <w:tcW w:w="2430" w:type="dxa"/>
          </w:tcPr>
          <w:p w14:paraId="2052C6EC" w14:textId="77777777" w:rsidR="00E71F8B" w:rsidRPr="00BB6EAE" w:rsidRDefault="00E71F8B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February 29, 2024</w:t>
            </w:r>
          </w:p>
        </w:tc>
      </w:tr>
      <w:tr w:rsidR="00E71F8B" w:rsidRPr="00583C70" w14:paraId="464DEF9B" w14:textId="77777777" w:rsidTr="00853365">
        <w:tc>
          <w:tcPr>
            <w:tcW w:w="620" w:type="dxa"/>
            <w:vMerge/>
          </w:tcPr>
          <w:p w14:paraId="5A023553" w14:textId="77777777" w:rsidR="00E71F8B" w:rsidRPr="00583C70" w:rsidRDefault="00E71F8B" w:rsidP="00E71F8B">
            <w:pPr>
              <w:spacing w:before="60" w:after="6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6400" w:type="dxa"/>
          </w:tcPr>
          <w:p w14:paraId="21C497CE" w14:textId="77777777" w:rsidR="00E71F8B" w:rsidRPr="00BB6EAE" w:rsidRDefault="00E71F8B" w:rsidP="00704FE4">
            <w:pPr>
              <w:pStyle w:val="ListParagraph"/>
              <w:numPr>
                <w:ilvl w:val="0"/>
                <w:numId w:val="1"/>
              </w:numPr>
              <w:spacing w:before="40" w:after="40"/>
              <w:ind w:left="442" w:hanging="354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Faculty of Management &amp; Computer Sciences</w:t>
            </w:r>
          </w:p>
        </w:tc>
        <w:tc>
          <w:tcPr>
            <w:tcW w:w="2430" w:type="dxa"/>
          </w:tcPr>
          <w:p w14:paraId="0E008DD5" w14:textId="77777777" w:rsidR="00E71F8B" w:rsidRPr="00BB6EAE" w:rsidRDefault="00E71F8B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BB6EAE">
              <w:rPr>
                <w:rFonts w:asciiTheme="majorBidi" w:hAnsiTheme="majorBidi" w:cstheme="majorBidi"/>
                <w:sz w:val="24"/>
                <w:szCs w:val="24"/>
              </w:rPr>
              <w:t>March 4,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E71F8B" w:rsidRPr="00583C70" w14:paraId="7DC55575" w14:textId="77777777" w:rsidTr="00853365">
        <w:tc>
          <w:tcPr>
            <w:tcW w:w="620" w:type="dxa"/>
          </w:tcPr>
          <w:p w14:paraId="36EDF53C" w14:textId="77777777" w:rsidR="00E71F8B" w:rsidRPr="007F4BC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61E5D629" w14:textId="77777777" w:rsidR="00E71F8B" w:rsidRPr="007F4BCE" w:rsidRDefault="00E71F8B" w:rsidP="00704FE4">
            <w:pPr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F4BCE">
              <w:rPr>
                <w:rFonts w:asciiTheme="majorBidi" w:hAnsiTheme="majorBidi" w:cstheme="majorBidi"/>
                <w:sz w:val="24"/>
                <w:szCs w:val="24"/>
              </w:rPr>
              <w:t>Compilation of Postgraduate Program Review Report</w:t>
            </w:r>
          </w:p>
        </w:tc>
        <w:tc>
          <w:tcPr>
            <w:tcW w:w="2430" w:type="dxa"/>
          </w:tcPr>
          <w:p w14:paraId="4955DB27" w14:textId="77777777" w:rsidR="00E71F8B" w:rsidRPr="007F4BCE" w:rsidRDefault="00E71F8B" w:rsidP="00704FE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7F4BCE">
              <w:rPr>
                <w:rFonts w:asciiTheme="majorBidi" w:hAnsiTheme="majorBidi" w:cstheme="majorBidi"/>
                <w:sz w:val="24"/>
                <w:szCs w:val="24"/>
              </w:rPr>
              <w:t xml:space="preserve">March 5-6, 2024 </w:t>
            </w:r>
          </w:p>
        </w:tc>
      </w:tr>
    </w:tbl>
    <w:p w14:paraId="0A9B7EB1" w14:textId="77777777" w:rsidR="00704FE4" w:rsidRDefault="00704FE4">
      <w:r>
        <w:br w:type="page"/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620"/>
        <w:gridCol w:w="6400"/>
        <w:gridCol w:w="2430"/>
      </w:tblGrid>
      <w:tr w:rsidR="00E71F8B" w:rsidRPr="00583C70" w14:paraId="7C9244F4" w14:textId="77777777" w:rsidTr="00853365">
        <w:trPr>
          <w:trHeight w:val="64"/>
        </w:trPr>
        <w:tc>
          <w:tcPr>
            <w:tcW w:w="620" w:type="dxa"/>
          </w:tcPr>
          <w:p w14:paraId="166C7818" w14:textId="362D8030" w:rsidR="00E71F8B" w:rsidRPr="007F4BC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5A47FDAB" w14:textId="77777777" w:rsidR="00E71F8B" w:rsidRPr="007F4BCE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F4BCE">
              <w:rPr>
                <w:rFonts w:asciiTheme="majorBidi" w:hAnsiTheme="majorBidi" w:cstheme="majorBidi"/>
                <w:sz w:val="24"/>
                <w:szCs w:val="24"/>
              </w:rPr>
              <w:t>Implementation plan of  postgraduate degree programs report</w:t>
            </w:r>
          </w:p>
        </w:tc>
        <w:tc>
          <w:tcPr>
            <w:tcW w:w="2430" w:type="dxa"/>
          </w:tcPr>
          <w:p w14:paraId="16DB77DE" w14:textId="77777777" w:rsidR="00E71F8B" w:rsidRPr="007F4BCE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7F4BCE">
              <w:rPr>
                <w:rFonts w:asciiTheme="majorBidi" w:hAnsiTheme="majorBidi" w:cstheme="majorBidi"/>
                <w:sz w:val="24"/>
                <w:szCs w:val="24"/>
              </w:rPr>
              <w:t>March 7-8, 2024</w:t>
            </w:r>
          </w:p>
        </w:tc>
      </w:tr>
      <w:tr w:rsidR="00E71F8B" w:rsidRPr="00583C70" w14:paraId="43CA25A5" w14:textId="77777777" w:rsidTr="00853365">
        <w:tc>
          <w:tcPr>
            <w:tcW w:w="620" w:type="dxa"/>
          </w:tcPr>
          <w:p w14:paraId="126C4585" w14:textId="77777777" w:rsidR="00E71F8B" w:rsidRPr="001038F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5EB3C2FA" w14:textId="77777777" w:rsidR="00E71F8B" w:rsidRPr="001038FE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38FE">
              <w:rPr>
                <w:rFonts w:asciiTheme="majorBidi" w:hAnsiTheme="majorBidi" w:cstheme="majorBidi"/>
                <w:sz w:val="24"/>
                <w:szCs w:val="24"/>
              </w:rPr>
              <w:t>Compilation of Yearly Progress Report (YPR)</w:t>
            </w:r>
          </w:p>
        </w:tc>
        <w:tc>
          <w:tcPr>
            <w:tcW w:w="2430" w:type="dxa"/>
          </w:tcPr>
          <w:p w14:paraId="314BCB7C" w14:textId="77777777" w:rsidR="00E71F8B" w:rsidRPr="001038FE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April 17-24</w:t>
            </w:r>
            <w:r w:rsidRPr="001038F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038FE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E71F8B" w:rsidRPr="00583C70" w14:paraId="6D9D8F6E" w14:textId="77777777" w:rsidTr="00853365">
        <w:tc>
          <w:tcPr>
            <w:tcW w:w="620" w:type="dxa"/>
          </w:tcPr>
          <w:p w14:paraId="3D12FD5D" w14:textId="77777777" w:rsidR="00E71F8B" w:rsidRPr="001038F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1C8EAB22" w14:textId="77777777" w:rsidR="00E71F8B" w:rsidRPr="001038FE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38FE">
              <w:rPr>
                <w:rFonts w:asciiTheme="majorBidi" w:hAnsiTheme="majorBidi" w:cstheme="majorBidi"/>
                <w:sz w:val="24"/>
                <w:szCs w:val="24"/>
              </w:rPr>
              <w:t>Scrutiny of YPR by the Director Quality Assurance</w:t>
            </w:r>
          </w:p>
        </w:tc>
        <w:tc>
          <w:tcPr>
            <w:tcW w:w="2430" w:type="dxa"/>
          </w:tcPr>
          <w:p w14:paraId="284802BB" w14:textId="77777777" w:rsidR="00E71F8B" w:rsidRPr="001038FE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April </w:t>
            </w:r>
            <w:r w:rsidRPr="001038F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038F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1038FE">
              <w:rPr>
                <w:rFonts w:asciiTheme="majorBidi" w:hAnsiTheme="majorBidi" w:cstheme="majorBidi"/>
                <w:sz w:val="24"/>
                <w:szCs w:val="24"/>
              </w:rPr>
              <w:t>,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E71F8B" w:rsidRPr="00583C70" w14:paraId="1FE96A6D" w14:textId="77777777" w:rsidTr="00853365">
        <w:tc>
          <w:tcPr>
            <w:tcW w:w="620" w:type="dxa"/>
          </w:tcPr>
          <w:p w14:paraId="50946473" w14:textId="77777777" w:rsidR="00E71F8B" w:rsidRPr="001038F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67DE626C" w14:textId="77777777" w:rsidR="00E71F8B" w:rsidRPr="001038FE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38FE">
              <w:rPr>
                <w:rFonts w:asciiTheme="majorBidi" w:hAnsiTheme="majorBidi" w:cstheme="majorBidi"/>
                <w:sz w:val="24"/>
                <w:szCs w:val="24"/>
              </w:rPr>
              <w:t>Evaluation and compilation of teacher and course evaluation of Spring Semester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5972B07C" w14:textId="77777777" w:rsidR="00E71F8B" w:rsidRPr="001038FE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1038FE">
              <w:rPr>
                <w:rFonts w:asciiTheme="majorBidi" w:hAnsiTheme="majorBidi" w:cstheme="majorBidi"/>
                <w:sz w:val="24"/>
                <w:szCs w:val="24"/>
              </w:rPr>
              <w:t>May 15-16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E71F8B" w:rsidRPr="00583C70" w14:paraId="25A9A9D9" w14:textId="77777777" w:rsidTr="00853365">
        <w:tc>
          <w:tcPr>
            <w:tcW w:w="620" w:type="dxa"/>
          </w:tcPr>
          <w:p w14:paraId="58A4A838" w14:textId="77777777" w:rsidR="00E71F8B" w:rsidRPr="001038F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3FD65744" w14:textId="77777777" w:rsidR="00E71F8B" w:rsidRPr="001038FE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Preparation of Self-Assessment Reports of various Departments</w:t>
            </w:r>
          </w:p>
        </w:tc>
        <w:tc>
          <w:tcPr>
            <w:tcW w:w="2430" w:type="dxa"/>
          </w:tcPr>
          <w:p w14:paraId="1CDEAD43" w14:textId="77777777" w:rsidR="00E71F8B" w:rsidRPr="001038FE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May-June, 2024</w:t>
            </w:r>
          </w:p>
        </w:tc>
      </w:tr>
      <w:tr w:rsidR="00E71F8B" w:rsidRPr="00583C70" w14:paraId="09AF15ED" w14:textId="77777777" w:rsidTr="00853365">
        <w:tc>
          <w:tcPr>
            <w:tcW w:w="620" w:type="dxa"/>
          </w:tcPr>
          <w:p w14:paraId="78E5C0BF" w14:textId="77777777" w:rsidR="00E71F8B" w:rsidRPr="001038FE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21205434" w14:textId="77777777" w:rsidR="00E71F8B" w:rsidRPr="001038FE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38FE">
              <w:rPr>
                <w:rFonts w:asciiTheme="majorBidi" w:hAnsiTheme="majorBidi" w:cstheme="majorBidi"/>
                <w:sz w:val="24"/>
                <w:szCs w:val="24"/>
              </w:rPr>
              <w:t>Submission of YPR 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-24</w:t>
            </w:r>
            <w:r w:rsidRPr="001038FE">
              <w:rPr>
                <w:rFonts w:asciiTheme="majorBidi" w:hAnsiTheme="majorBidi" w:cstheme="majorBidi"/>
                <w:sz w:val="24"/>
                <w:szCs w:val="24"/>
              </w:rPr>
              <w:t xml:space="preserve"> to HEC</w:t>
            </w:r>
          </w:p>
        </w:tc>
        <w:tc>
          <w:tcPr>
            <w:tcW w:w="2430" w:type="dxa"/>
          </w:tcPr>
          <w:p w14:paraId="704B0942" w14:textId="77777777" w:rsidR="00E71F8B" w:rsidRPr="001038FE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June 25</w:t>
            </w:r>
            <w:r w:rsidRPr="001038FE">
              <w:rPr>
                <w:rFonts w:asciiTheme="majorBidi" w:hAnsiTheme="majorBidi" w:cstheme="majorBidi"/>
                <w:sz w:val="24"/>
                <w:szCs w:val="24"/>
              </w:rPr>
              <w:t>,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E71F8B" w:rsidRPr="00583C70" w14:paraId="1AEA6571" w14:textId="77777777" w:rsidTr="007C411D">
        <w:tc>
          <w:tcPr>
            <w:tcW w:w="9450" w:type="dxa"/>
            <w:gridSpan w:val="3"/>
            <w:shd w:val="clear" w:color="auto" w:fill="D9D9D9" w:themeFill="background1" w:themeFillShade="D9"/>
          </w:tcPr>
          <w:p w14:paraId="2D75CA9B" w14:textId="3C459CAD" w:rsidR="00E71F8B" w:rsidRDefault="00E71F8B" w:rsidP="00E71F8B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2E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 Routine Tasks under QA</w:t>
            </w:r>
          </w:p>
        </w:tc>
      </w:tr>
      <w:tr w:rsidR="00E71F8B" w:rsidRPr="00317C38" w14:paraId="6DC6D9D3" w14:textId="77777777" w:rsidTr="00853365">
        <w:trPr>
          <w:trHeight w:val="70"/>
        </w:trPr>
        <w:tc>
          <w:tcPr>
            <w:tcW w:w="620" w:type="dxa"/>
          </w:tcPr>
          <w:p w14:paraId="1CE8DCC6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2C6A49D5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Verification of Research publications for the award of PhD degrees</w:t>
            </w:r>
          </w:p>
        </w:tc>
        <w:tc>
          <w:tcPr>
            <w:tcW w:w="2430" w:type="dxa"/>
          </w:tcPr>
          <w:p w14:paraId="049F492C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Regular basis</w:t>
            </w:r>
          </w:p>
        </w:tc>
      </w:tr>
      <w:tr w:rsidR="00E71F8B" w:rsidRPr="00317C38" w14:paraId="04AB41D8" w14:textId="77777777" w:rsidTr="00853365">
        <w:trPr>
          <w:trHeight w:val="70"/>
        </w:trPr>
        <w:tc>
          <w:tcPr>
            <w:tcW w:w="620" w:type="dxa"/>
          </w:tcPr>
          <w:p w14:paraId="009F6061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7D410BED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Verification of the thesis/dissertations through Turnitin software of all postgraduate students</w:t>
            </w:r>
          </w:p>
        </w:tc>
        <w:tc>
          <w:tcPr>
            <w:tcW w:w="2430" w:type="dxa"/>
          </w:tcPr>
          <w:p w14:paraId="4373871F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8"/>
                <w:szCs w:val="8"/>
              </w:rPr>
            </w:pPr>
          </w:p>
          <w:p w14:paraId="42139797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Regular basis</w:t>
            </w:r>
          </w:p>
        </w:tc>
      </w:tr>
      <w:tr w:rsidR="00E71F8B" w:rsidRPr="00317C38" w14:paraId="4270F23C" w14:textId="77777777" w:rsidTr="00853365">
        <w:trPr>
          <w:trHeight w:val="70"/>
        </w:trPr>
        <w:tc>
          <w:tcPr>
            <w:tcW w:w="620" w:type="dxa"/>
          </w:tcPr>
          <w:p w14:paraId="3909A19C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4189A29B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Apply for International Rankings</w:t>
            </w:r>
          </w:p>
        </w:tc>
        <w:tc>
          <w:tcPr>
            <w:tcW w:w="2430" w:type="dxa"/>
          </w:tcPr>
          <w:p w14:paraId="582FF258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8"/>
                <w:szCs w:val="8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Need basis</w:t>
            </w:r>
          </w:p>
        </w:tc>
      </w:tr>
      <w:tr w:rsidR="00E71F8B" w:rsidRPr="00317C38" w14:paraId="0ED20FF4" w14:textId="77777777" w:rsidTr="00853365">
        <w:trPr>
          <w:trHeight w:val="70"/>
        </w:trPr>
        <w:tc>
          <w:tcPr>
            <w:tcW w:w="620" w:type="dxa"/>
          </w:tcPr>
          <w:p w14:paraId="0209C097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4B2E1DB2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Collection and compilation of statistical Data for HEC and HED</w:t>
            </w:r>
          </w:p>
        </w:tc>
        <w:tc>
          <w:tcPr>
            <w:tcW w:w="2430" w:type="dxa"/>
          </w:tcPr>
          <w:p w14:paraId="43362263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Need basis</w:t>
            </w:r>
          </w:p>
        </w:tc>
      </w:tr>
      <w:tr w:rsidR="00E71F8B" w:rsidRPr="00317C38" w14:paraId="4C052E22" w14:textId="77777777" w:rsidTr="00853365">
        <w:trPr>
          <w:trHeight w:val="70"/>
        </w:trPr>
        <w:tc>
          <w:tcPr>
            <w:tcW w:w="620" w:type="dxa"/>
          </w:tcPr>
          <w:p w14:paraId="2BBAAAE8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333B40A7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 xml:space="preserve">Process of NOC for launching of new postgraduate degree programs </w:t>
            </w:r>
          </w:p>
        </w:tc>
        <w:tc>
          <w:tcPr>
            <w:tcW w:w="2430" w:type="dxa"/>
          </w:tcPr>
          <w:p w14:paraId="032C0D41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Need basis</w:t>
            </w:r>
          </w:p>
        </w:tc>
      </w:tr>
      <w:tr w:rsidR="00E71F8B" w:rsidRPr="00317C38" w14:paraId="5F3F16A6" w14:textId="77777777" w:rsidTr="00853365">
        <w:trPr>
          <w:trHeight w:val="70"/>
        </w:trPr>
        <w:tc>
          <w:tcPr>
            <w:tcW w:w="620" w:type="dxa"/>
          </w:tcPr>
          <w:p w14:paraId="7DC7BF0B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72F90107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Verification of research publications for faculty appointment/promotion</w:t>
            </w:r>
          </w:p>
        </w:tc>
        <w:tc>
          <w:tcPr>
            <w:tcW w:w="2430" w:type="dxa"/>
          </w:tcPr>
          <w:p w14:paraId="55A96972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Need basis</w:t>
            </w:r>
          </w:p>
        </w:tc>
      </w:tr>
      <w:tr w:rsidR="00E71F8B" w:rsidRPr="00317C38" w14:paraId="58B4EA92" w14:textId="77777777" w:rsidTr="00853365">
        <w:trPr>
          <w:trHeight w:val="70"/>
        </w:trPr>
        <w:tc>
          <w:tcPr>
            <w:tcW w:w="620" w:type="dxa"/>
          </w:tcPr>
          <w:p w14:paraId="1254CF26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5A9BAD69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 xml:space="preserve">Conducting various self-assessment surveys  </w:t>
            </w:r>
          </w:p>
        </w:tc>
        <w:tc>
          <w:tcPr>
            <w:tcW w:w="2430" w:type="dxa"/>
          </w:tcPr>
          <w:p w14:paraId="21586F5C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Need basis</w:t>
            </w:r>
          </w:p>
        </w:tc>
      </w:tr>
      <w:tr w:rsidR="00E71F8B" w:rsidRPr="00317C38" w14:paraId="030312D6" w14:textId="77777777" w:rsidTr="00853365">
        <w:trPr>
          <w:trHeight w:val="70"/>
        </w:trPr>
        <w:tc>
          <w:tcPr>
            <w:tcW w:w="620" w:type="dxa"/>
          </w:tcPr>
          <w:p w14:paraId="2F97CE30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6DCDD789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Participation of DQA staff at national and international level events</w:t>
            </w:r>
          </w:p>
        </w:tc>
        <w:tc>
          <w:tcPr>
            <w:tcW w:w="2430" w:type="dxa"/>
          </w:tcPr>
          <w:p w14:paraId="0CD28348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 xml:space="preserve">As per invitation </w:t>
            </w:r>
          </w:p>
        </w:tc>
      </w:tr>
      <w:tr w:rsidR="00E71F8B" w:rsidRPr="00317C38" w14:paraId="4CC39C65" w14:textId="77777777" w:rsidTr="00853365">
        <w:trPr>
          <w:trHeight w:val="70"/>
        </w:trPr>
        <w:tc>
          <w:tcPr>
            <w:tcW w:w="620" w:type="dxa"/>
          </w:tcPr>
          <w:p w14:paraId="27F65FA1" w14:textId="77777777" w:rsidR="00E71F8B" w:rsidRPr="00317C38" w:rsidRDefault="00E71F8B" w:rsidP="00E71F8B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31BF6CB2" w14:textId="77777777" w:rsidR="00E71F8B" w:rsidRPr="00317C38" w:rsidRDefault="00E71F8B" w:rsidP="00E71F8B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>Contribution of DQA staff at national and international level events</w:t>
            </w:r>
          </w:p>
        </w:tc>
        <w:tc>
          <w:tcPr>
            <w:tcW w:w="2430" w:type="dxa"/>
          </w:tcPr>
          <w:p w14:paraId="17B9C4E7" w14:textId="77777777" w:rsidR="00E71F8B" w:rsidRPr="00317C38" w:rsidRDefault="00E71F8B" w:rsidP="00E71F8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317C38">
              <w:rPr>
                <w:rFonts w:asciiTheme="majorBidi" w:hAnsiTheme="majorBidi" w:cstheme="majorBidi"/>
                <w:sz w:val="24"/>
                <w:szCs w:val="24"/>
              </w:rPr>
              <w:t xml:space="preserve">As per invitation </w:t>
            </w:r>
          </w:p>
        </w:tc>
      </w:tr>
    </w:tbl>
    <w:p w14:paraId="0753BDAA" w14:textId="77777777" w:rsidR="00784DCB" w:rsidRPr="00317C38" w:rsidRDefault="00784DCB" w:rsidP="0076686A">
      <w:pPr>
        <w:spacing w:after="0"/>
        <w:rPr>
          <w:rFonts w:ascii="Georgia" w:hAnsi="Georgia"/>
          <w:sz w:val="24"/>
          <w:szCs w:val="24"/>
        </w:rPr>
      </w:pPr>
    </w:p>
    <w:p w14:paraId="57581354" w14:textId="56BAD146" w:rsidR="0005759F" w:rsidRPr="00085418" w:rsidRDefault="0005759F" w:rsidP="0005759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Above is the proposed annual activity calendar, submitted for the consideration and approval of </w:t>
      </w:r>
      <w:r w:rsidRPr="0005759F">
        <w:rPr>
          <w:rFonts w:ascii="Georgia" w:hAnsi="Georgia"/>
          <w:b/>
          <w:bCs/>
          <w:sz w:val="24"/>
          <w:szCs w:val="24"/>
        </w:rPr>
        <w:t>worthy Vice Chancellor</w:t>
      </w:r>
      <w:r>
        <w:rPr>
          <w:rFonts w:ascii="Georgia" w:hAnsi="Georgia"/>
          <w:sz w:val="24"/>
          <w:szCs w:val="24"/>
        </w:rPr>
        <w:t xml:space="preserve"> UAP please.</w:t>
      </w:r>
    </w:p>
    <w:p w14:paraId="329FD69C" w14:textId="77777777" w:rsidR="005B6F59" w:rsidRPr="00085418" w:rsidRDefault="005B6F59" w:rsidP="003D75CB">
      <w:pPr>
        <w:spacing w:after="0"/>
        <w:ind w:left="6480"/>
        <w:jc w:val="center"/>
        <w:rPr>
          <w:rFonts w:ascii="Georgia" w:hAnsi="Georgia"/>
          <w:sz w:val="24"/>
          <w:szCs w:val="24"/>
        </w:rPr>
      </w:pPr>
    </w:p>
    <w:p w14:paraId="6AA88E86" w14:textId="77777777" w:rsidR="003D75CB" w:rsidRPr="00085418" w:rsidRDefault="003D75CB" w:rsidP="003D75CB">
      <w:pPr>
        <w:spacing w:after="0"/>
        <w:ind w:left="6480"/>
        <w:jc w:val="center"/>
        <w:rPr>
          <w:rFonts w:ascii="Georgia" w:hAnsi="Georgia"/>
          <w:sz w:val="24"/>
          <w:szCs w:val="24"/>
        </w:rPr>
      </w:pPr>
    </w:p>
    <w:p w14:paraId="23A99A9B" w14:textId="77777777" w:rsidR="008D5C61" w:rsidRDefault="008D5C61" w:rsidP="00864E87">
      <w:pPr>
        <w:spacing w:after="0"/>
        <w:ind w:left="6480" w:hanging="630"/>
        <w:rPr>
          <w:rFonts w:ascii="Georgia" w:hAnsi="Georgia"/>
          <w:b/>
          <w:bCs/>
          <w:sz w:val="24"/>
          <w:szCs w:val="24"/>
        </w:rPr>
      </w:pPr>
    </w:p>
    <w:p w14:paraId="6E6C3833" w14:textId="77777777" w:rsidR="008D5C61" w:rsidRDefault="008D5C61" w:rsidP="00864E87">
      <w:pPr>
        <w:spacing w:after="0"/>
        <w:ind w:left="6480" w:hanging="630"/>
        <w:rPr>
          <w:rFonts w:ascii="Georgia" w:hAnsi="Georgia"/>
          <w:b/>
          <w:bCs/>
          <w:sz w:val="24"/>
          <w:szCs w:val="24"/>
        </w:rPr>
      </w:pPr>
    </w:p>
    <w:p w14:paraId="5F70A915" w14:textId="3C9D0240" w:rsidR="003D75CB" w:rsidRPr="0005759F" w:rsidRDefault="00864E87" w:rsidP="00864E87">
      <w:pPr>
        <w:spacing w:after="0"/>
        <w:ind w:left="6480" w:hanging="630"/>
        <w:rPr>
          <w:rFonts w:ascii="Georgia" w:hAnsi="Georgia"/>
          <w:b/>
          <w:bCs/>
          <w:sz w:val="24"/>
          <w:szCs w:val="24"/>
        </w:rPr>
      </w:pPr>
      <w:r w:rsidRPr="0005759F">
        <w:rPr>
          <w:rFonts w:ascii="Georgia" w:hAnsi="Georgia"/>
          <w:b/>
          <w:bCs/>
          <w:sz w:val="24"/>
          <w:szCs w:val="24"/>
        </w:rPr>
        <w:t>Dr. Khuram Nawaz Sadozai</w:t>
      </w:r>
    </w:p>
    <w:p w14:paraId="001374E2" w14:textId="77777777" w:rsidR="003D75CB" w:rsidRPr="00085418" w:rsidRDefault="0003455F" w:rsidP="0068477C">
      <w:pPr>
        <w:spacing w:after="0"/>
        <w:ind w:left="5040"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087C87">
        <w:rPr>
          <w:rFonts w:ascii="Georgia" w:hAnsi="Georgia"/>
          <w:sz w:val="24"/>
          <w:szCs w:val="24"/>
        </w:rPr>
        <w:t xml:space="preserve">  </w:t>
      </w:r>
      <w:r w:rsidR="003D75CB" w:rsidRPr="00085418">
        <w:rPr>
          <w:rFonts w:ascii="Georgia" w:hAnsi="Georgia"/>
          <w:sz w:val="24"/>
          <w:szCs w:val="24"/>
        </w:rPr>
        <w:t xml:space="preserve">Director </w:t>
      </w:r>
      <w:r w:rsidR="0068477C">
        <w:rPr>
          <w:rFonts w:ascii="Georgia" w:hAnsi="Georgia"/>
          <w:sz w:val="24"/>
          <w:szCs w:val="24"/>
        </w:rPr>
        <w:t>Quality Assurance</w:t>
      </w:r>
    </w:p>
    <w:p w14:paraId="3BE038A7" w14:textId="77777777" w:rsidR="0005759F" w:rsidRDefault="0005759F" w:rsidP="003D75CB">
      <w:pPr>
        <w:spacing w:after="0"/>
        <w:rPr>
          <w:rFonts w:ascii="Georgia" w:hAnsi="Georgia"/>
          <w:sz w:val="24"/>
          <w:szCs w:val="24"/>
        </w:rPr>
      </w:pPr>
    </w:p>
    <w:p w14:paraId="59FF9D26" w14:textId="77777777" w:rsidR="003D75CB" w:rsidRPr="00085418" w:rsidRDefault="003D75CB" w:rsidP="003D75CB">
      <w:pPr>
        <w:spacing w:after="0"/>
        <w:rPr>
          <w:rFonts w:ascii="Georgia" w:hAnsi="Georgia"/>
          <w:sz w:val="24"/>
          <w:szCs w:val="24"/>
        </w:rPr>
      </w:pPr>
    </w:p>
    <w:p w14:paraId="3E3C9C01" w14:textId="77777777" w:rsidR="003D75CB" w:rsidRPr="00085418" w:rsidRDefault="003D75CB" w:rsidP="003D75CB">
      <w:pPr>
        <w:spacing w:after="0"/>
        <w:rPr>
          <w:rFonts w:ascii="Georgia" w:hAnsi="Georgia"/>
          <w:sz w:val="24"/>
          <w:szCs w:val="24"/>
        </w:rPr>
      </w:pPr>
    </w:p>
    <w:p w14:paraId="3639BAE4" w14:textId="77777777" w:rsidR="005123EB" w:rsidRPr="008D5C61" w:rsidRDefault="005123EB" w:rsidP="004A30EF">
      <w:pPr>
        <w:spacing w:after="0"/>
        <w:rPr>
          <w:rFonts w:ascii="Georgia" w:hAnsi="Georgia"/>
          <w:sz w:val="24"/>
          <w:szCs w:val="24"/>
          <w:u w:val="single"/>
        </w:rPr>
      </w:pPr>
    </w:p>
    <w:p w14:paraId="5FC37F37" w14:textId="3547052F" w:rsidR="00121201" w:rsidRPr="008D5C61" w:rsidRDefault="0005759F" w:rsidP="004A30EF">
      <w:pPr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8D5C61">
        <w:rPr>
          <w:rFonts w:ascii="Georgia" w:hAnsi="Georgia"/>
          <w:b/>
          <w:bCs/>
          <w:sz w:val="24"/>
          <w:szCs w:val="24"/>
          <w:u w:val="single"/>
        </w:rPr>
        <w:t xml:space="preserve">Honorable </w:t>
      </w:r>
      <w:r w:rsidR="003D75CB" w:rsidRPr="008D5C61">
        <w:rPr>
          <w:rFonts w:ascii="Georgia" w:hAnsi="Georgia"/>
          <w:b/>
          <w:bCs/>
          <w:sz w:val="24"/>
          <w:szCs w:val="24"/>
          <w:u w:val="single"/>
        </w:rPr>
        <w:t>Vice Chancellor</w:t>
      </w:r>
      <w:r w:rsidRPr="008D5C61">
        <w:rPr>
          <w:rFonts w:ascii="Georgia" w:hAnsi="Georgia"/>
          <w:b/>
          <w:bCs/>
          <w:sz w:val="24"/>
          <w:szCs w:val="24"/>
          <w:u w:val="single"/>
        </w:rPr>
        <w:t>, UAP</w:t>
      </w:r>
      <w:r w:rsidR="008D5C61">
        <w:rPr>
          <w:rFonts w:ascii="Georgia" w:hAnsi="Georgia"/>
          <w:b/>
          <w:bCs/>
          <w:sz w:val="24"/>
          <w:szCs w:val="24"/>
          <w:u w:val="single"/>
        </w:rPr>
        <w:t>, please</w:t>
      </w:r>
    </w:p>
    <w:sectPr w:rsidR="00121201" w:rsidRPr="008D5C61" w:rsidSect="008D5C61">
      <w:footerReference w:type="default" r:id="rId8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47DD" w14:textId="77777777" w:rsidR="00E92F31" w:rsidRDefault="00E92F31" w:rsidP="00F9034C">
      <w:pPr>
        <w:spacing w:after="0" w:line="240" w:lineRule="auto"/>
      </w:pPr>
      <w:r>
        <w:separator/>
      </w:r>
    </w:p>
  </w:endnote>
  <w:endnote w:type="continuationSeparator" w:id="0">
    <w:p w14:paraId="62D45D89" w14:textId="77777777" w:rsidR="00E92F31" w:rsidRDefault="00E92F31" w:rsidP="00F9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1604" w14:textId="77777777" w:rsidR="00F9034C" w:rsidRPr="00F9034C" w:rsidRDefault="00F9034C">
    <w:pPr>
      <w:pStyle w:val="Footer"/>
      <w:jc w:val="center"/>
      <w:rPr>
        <w:rFonts w:ascii="Times New Roman" w:hAnsi="Times New Roman" w:cs="Times New Roman"/>
      </w:rPr>
    </w:pPr>
    <w:r w:rsidRPr="00F9034C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935275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9034C">
          <w:rPr>
            <w:rFonts w:ascii="Times New Roman" w:hAnsi="Times New Roman" w:cs="Times New Roman"/>
          </w:rPr>
          <w:fldChar w:fldCharType="begin"/>
        </w:r>
        <w:r w:rsidRPr="00F9034C">
          <w:rPr>
            <w:rFonts w:ascii="Times New Roman" w:hAnsi="Times New Roman" w:cs="Times New Roman"/>
          </w:rPr>
          <w:instrText xml:space="preserve"> PAGE   \* MERGEFORMAT </w:instrText>
        </w:r>
        <w:r w:rsidRPr="00F9034C">
          <w:rPr>
            <w:rFonts w:ascii="Times New Roman" w:hAnsi="Times New Roman" w:cs="Times New Roman"/>
          </w:rPr>
          <w:fldChar w:fldCharType="separate"/>
        </w:r>
        <w:r w:rsidR="00A019BF">
          <w:rPr>
            <w:rFonts w:ascii="Times New Roman" w:hAnsi="Times New Roman" w:cs="Times New Roman"/>
            <w:noProof/>
          </w:rPr>
          <w:t>2</w:t>
        </w:r>
        <w:r w:rsidRPr="00F9034C">
          <w:rPr>
            <w:rFonts w:ascii="Times New Roman" w:hAnsi="Times New Roman" w:cs="Times New Roman"/>
            <w:noProof/>
          </w:rPr>
          <w:fldChar w:fldCharType="end"/>
        </w:r>
        <w:r w:rsidRPr="00F9034C">
          <w:rPr>
            <w:rFonts w:ascii="Times New Roman" w:hAnsi="Times New Roman" w:cs="Times New Roman"/>
            <w:noProof/>
          </w:rPr>
          <w:t xml:space="preserve"> of 2</w:t>
        </w:r>
      </w:sdtContent>
    </w:sdt>
  </w:p>
  <w:p w14:paraId="02449723" w14:textId="77777777" w:rsidR="00F9034C" w:rsidRDefault="00F90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B38B" w14:textId="77777777" w:rsidR="00E92F31" w:rsidRDefault="00E92F31" w:rsidP="00F9034C">
      <w:pPr>
        <w:spacing w:after="0" w:line="240" w:lineRule="auto"/>
      </w:pPr>
      <w:r>
        <w:separator/>
      </w:r>
    </w:p>
  </w:footnote>
  <w:footnote w:type="continuationSeparator" w:id="0">
    <w:p w14:paraId="46E26A89" w14:textId="77777777" w:rsidR="00E92F31" w:rsidRDefault="00E92F31" w:rsidP="00F9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C98"/>
    <w:multiLevelType w:val="hybridMultilevel"/>
    <w:tmpl w:val="9942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5C4B"/>
    <w:multiLevelType w:val="hybridMultilevel"/>
    <w:tmpl w:val="F04AF998"/>
    <w:lvl w:ilvl="0" w:tplc="C0F6128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2164E"/>
    <w:multiLevelType w:val="hybridMultilevel"/>
    <w:tmpl w:val="A4665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61F86"/>
    <w:multiLevelType w:val="hybridMultilevel"/>
    <w:tmpl w:val="0780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5296"/>
    <w:multiLevelType w:val="hybridMultilevel"/>
    <w:tmpl w:val="8B8C10A0"/>
    <w:lvl w:ilvl="0" w:tplc="261699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0E86"/>
    <w:multiLevelType w:val="hybridMultilevel"/>
    <w:tmpl w:val="85B28078"/>
    <w:lvl w:ilvl="0" w:tplc="C0F6128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05089">
    <w:abstractNumId w:val="4"/>
  </w:num>
  <w:num w:numId="2" w16cid:durableId="1905530761">
    <w:abstractNumId w:val="2"/>
  </w:num>
  <w:num w:numId="3" w16cid:durableId="2050570880">
    <w:abstractNumId w:val="5"/>
  </w:num>
  <w:num w:numId="4" w16cid:durableId="1315332501">
    <w:abstractNumId w:val="1"/>
  </w:num>
  <w:num w:numId="5" w16cid:durableId="815948097">
    <w:abstractNumId w:val="0"/>
  </w:num>
  <w:num w:numId="6" w16cid:durableId="46034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7AwMrMwMTMwtDRX0lEKTi0uzszPAykwqwUA8OfHJywAAAA="/>
  </w:docVars>
  <w:rsids>
    <w:rsidRoot w:val="0076686A"/>
    <w:rsid w:val="000008CD"/>
    <w:rsid w:val="00004863"/>
    <w:rsid w:val="00026B56"/>
    <w:rsid w:val="000303D4"/>
    <w:rsid w:val="0003252D"/>
    <w:rsid w:val="0003455F"/>
    <w:rsid w:val="00040BC9"/>
    <w:rsid w:val="000413F1"/>
    <w:rsid w:val="00043F57"/>
    <w:rsid w:val="0005759F"/>
    <w:rsid w:val="00071399"/>
    <w:rsid w:val="000748E9"/>
    <w:rsid w:val="00081F1B"/>
    <w:rsid w:val="00084556"/>
    <w:rsid w:val="00085418"/>
    <w:rsid w:val="00087C87"/>
    <w:rsid w:val="00090FEE"/>
    <w:rsid w:val="000945D5"/>
    <w:rsid w:val="000962D0"/>
    <w:rsid w:val="000D2F8D"/>
    <w:rsid w:val="000F17FA"/>
    <w:rsid w:val="001038FE"/>
    <w:rsid w:val="00103E32"/>
    <w:rsid w:val="00112095"/>
    <w:rsid w:val="00113A2C"/>
    <w:rsid w:val="00121201"/>
    <w:rsid w:val="00130A59"/>
    <w:rsid w:val="00173195"/>
    <w:rsid w:val="00190A9E"/>
    <w:rsid w:val="00196525"/>
    <w:rsid w:val="001A7383"/>
    <w:rsid w:val="001B4993"/>
    <w:rsid w:val="001B609C"/>
    <w:rsid w:val="001C6820"/>
    <w:rsid w:val="001C7E3E"/>
    <w:rsid w:val="001E5338"/>
    <w:rsid w:val="001F131D"/>
    <w:rsid w:val="001F29A6"/>
    <w:rsid w:val="001F3BC4"/>
    <w:rsid w:val="001F5D88"/>
    <w:rsid w:val="001F7C1B"/>
    <w:rsid w:val="00202187"/>
    <w:rsid w:val="00203937"/>
    <w:rsid w:val="002054C2"/>
    <w:rsid w:val="00207C43"/>
    <w:rsid w:val="0028465E"/>
    <w:rsid w:val="00284B02"/>
    <w:rsid w:val="002934D6"/>
    <w:rsid w:val="002956E0"/>
    <w:rsid w:val="002C0981"/>
    <w:rsid w:val="002C6202"/>
    <w:rsid w:val="002D5F4B"/>
    <w:rsid w:val="002F37E0"/>
    <w:rsid w:val="002F705F"/>
    <w:rsid w:val="002F7905"/>
    <w:rsid w:val="002F7B60"/>
    <w:rsid w:val="00303135"/>
    <w:rsid w:val="003060C2"/>
    <w:rsid w:val="00313E38"/>
    <w:rsid w:val="00317C38"/>
    <w:rsid w:val="0032267F"/>
    <w:rsid w:val="003265EB"/>
    <w:rsid w:val="003340CF"/>
    <w:rsid w:val="0033544E"/>
    <w:rsid w:val="0033749F"/>
    <w:rsid w:val="003414BD"/>
    <w:rsid w:val="003442E6"/>
    <w:rsid w:val="00345DC4"/>
    <w:rsid w:val="00354083"/>
    <w:rsid w:val="003950E2"/>
    <w:rsid w:val="003A563A"/>
    <w:rsid w:val="003C0396"/>
    <w:rsid w:val="003D75CB"/>
    <w:rsid w:val="003F0340"/>
    <w:rsid w:val="003F0D06"/>
    <w:rsid w:val="00411277"/>
    <w:rsid w:val="00423E84"/>
    <w:rsid w:val="00425AE0"/>
    <w:rsid w:val="00427FB7"/>
    <w:rsid w:val="004453CA"/>
    <w:rsid w:val="00456646"/>
    <w:rsid w:val="00461166"/>
    <w:rsid w:val="00491F7D"/>
    <w:rsid w:val="004970D9"/>
    <w:rsid w:val="00497FE1"/>
    <w:rsid w:val="004A30EF"/>
    <w:rsid w:val="004B1AE1"/>
    <w:rsid w:val="004B67F6"/>
    <w:rsid w:val="004D213D"/>
    <w:rsid w:val="004E29C3"/>
    <w:rsid w:val="004E72F6"/>
    <w:rsid w:val="004F013F"/>
    <w:rsid w:val="004F0CA3"/>
    <w:rsid w:val="0051234D"/>
    <w:rsid w:val="005123EB"/>
    <w:rsid w:val="00520A3F"/>
    <w:rsid w:val="00526669"/>
    <w:rsid w:val="0053160C"/>
    <w:rsid w:val="00550CCD"/>
    <w:rsid w:val="00560E70"/>
    <w:rsid w:val="00570CD4"/>
    <w:rsid w:val="00573238"/>
    <w:rsid w:val="00580ECE"/>
    <w:rsid w:val="00583C67"/>
    <w:rsid w:val="00583C70"/>
    <w:rsid w:val="00593A0A"/>
    <w:rsid w:val="00594EE2"/>
    <w:rsid w:val="0059654A"/>
    <w:rsid w:val="005A6834"/>
    <w:rsid w:val="005A72D4"/>
    <w:rsid w:val="005A79CB"/>
    <w:rsid w:val="005B102B"/>
    <w:rsid w:val="005B4F89"/>
    <w:rsid w:val="005B6F59"/>
    <w:rsid w:val="005C1D7B"/>
    <w:rsid w:val="005C1F82"/>
    <w:rsid w:val="005C2E07"/>
    <w:rsid w:val="005C30A3"/>
    <w:rsid w:val="005D4196"/>
    <w:rsid w:val="005E56FB"/>
    <w:rsid w:val="005F2AE2"/>
    <w:rsid w:val="006021BB"/>
    <w:rsid w:val="006029C9"/>
    <w:rsid w:val="00612CE6"/>
    <w:rsid w:val="0062143A"/>
    <w:rsid w:val="006217A3"/>
    <w:rsid w:val="006239DC"/>
    <w:rsid w:val="00634B51"/>
    <w:rsid w:val="00647E4D"/>
    <w:rsid w:val="00656934"/>
    <w:rsid w:val="00666629"/>
    <w:rsid w:val="00671C72"/>
    <w:rsid w:val="00672469"/>
    <w:rsid w:val="0068477C"/>
    <w:rsid w:val="006879A7"/>
    <w:rsid w:val="0069141F"/>
    <w:rsid w:val="006A01E2"/>
    <w:rsid w:val="006A75E5"/>
    <w:rsid w:val="006B41DD"/>
    <w:rsid w:val="006C6D10"/>
    <w:rsid w:val="006E329F"/>
    <w:rsid w:val="006E559D"/>
    <w:rsid w:val="006F2A56"/>
    <w:rsid w:val="00704FE4"/>
    <w:rsid w:val="00706502"/>
    <w:rsid w:val="00722AB8"/>
    <w:rsid w:val="0072645A"/>
    <w:rsid w:val="00730A0F"/>
    <w:rsid w:val="00736077"/>
    <w:rsid w:val="00760804"/>
    <w:rsid w:val="0076686A"/>
    <w:rsid w:val="00770B70"/>
    <w:rsid w:val="007765AE"/>
    <w:rsid w:val="00782982"/>
    <w:rsid w:val="00784DCB"/>
    <w:rsid w:val="007912C7"/>
    <w:rsid w:val="007916E4"/>
    <w:rsid w:val="00794D80"/>
    <w:rsid w:val="007A0531"/>
    <w:rsid w:val="007B1F0D"/>
    <w:rsid w:val="007B2555"/>
    <w:rsid w:val="007D16F0"/>
    <w:rsid w:val="007F4BCE"/>
    <w:rsid w:val="00804C61"/>
    <w:rsid w:val="008100E3"/>
    <w:rsid w:val="008133C9"/>
    <w:rsid w:val="00830F6C"/>
    <w:rsid w:val="008416BA"/>
    <w:rsid w:val="008440CC"/>
    <w:rsid w:val="00846B9C"/>
    <w:rsid w:val="00850577"/>
    <w:rsid w:val="00852B39"/>
    <w:rsid w:val="00853365"/>
    <w:rsid w:val="008559AF"/>
    <w:rsid w:val="00864DCF"/>
    <w:rsid w:val="00864E87"/>
    <w:rsid w:val="00885BD5"/>
    <w:rsid w:val="00886835"/>
    <w:rsid w:val="008B4BD2"/>
    <w:rsid w:val="008D5C61"/>
    <w:rsid w:val="008D7837"/>
    <w:rsid w:val="008E1B9A"/>
    <w:rsid w:val="008E6352"/>
    <w:rsid w:val="00900971"/>
    <w:rsid w:val="00915B2F"/>
    <w:rsid w:val="00927645"/>
    <w:rsid w:val="00934B28"/>
    <w:rsid w:val="00937783"/>
    <w:rsid w:val="00950DE2"/>
    <w:rsid w:val="00954327"/>
    <w:rsid w:val="0096090A"/>
    <w:rsid w:val="009674C7"/>
    <w:rsid w:val="00987B8D"/>
    <w:rsid w:val="009946CB"/>
    <w:rsid w:val="00997436"/>
    <w:rsid w:val="009A1097"/>
    <w:rsid w:val="009A5FA1"/>
    <w:rsid w:val="009D0521"/>
    <w:rsid w:val="009D0F63"/>
    <w:rsid w:val="009E018F"/>
    <w:rsid w:val="009F182A"/>
    <w:rsid w:val="009F54A8"/>
    <w:rsid w:val="00A019BF"/>
    <w:rsid w:val="00A02FBD"/>
    <w:rsid w:val="00A175CF"/>
    <w:rsid w:val="00A52953"/>
    <w:rsid w:val="00A53C6F"/>
    <w:rsid w:val="00A77658"/>
    <w:rsid w:val="00A92839"/>
    <w:rsid w:val="00AA181E"/>
    <w:rsid w:val="00AB7B0E"/>
    <w:rsid w:val="00AB7B73"/>
    <w:rsid w:val="00AC2F3B"/>
    <w:rsid w:val="00AC36BD"/>
    <w:rsid w:val="00AF1CB1"/>
    <w:rsid w:val="00B11630"/>
    <w:rsid w:val="00B21D70"/>
    <w:rsid w:val="00B44141"/>
    <w:rsid w:val="00B452A4"/>
    <w:rsid w:val="00B539D1"/>
    <w:rsid w:val="00B62EF9"/>
    <w:rsid w:val="00B73878"/>
    <w:rsid w:val="00B7430F"/>
    <w:rsid w:val="00B74E54"/>
    <w:rsid w:val="00B861C5"/>
    <w:rsid w:val="00B92AED"/>
    <w:rsid w:val="00BA66E4"/>
    <w:rsid w:val="00BB60D6"/>
    <w:rsid w:val="00BB6EAE"/>
    <w:rsid w:val="00BC6A8E"/>
    <w:rsid w:val="00BE63CF"/>
    <w:rsid w:val="00BF131F"/>
    <w:rsid w:val="00BF205A"/>
    <w:rsid w:val="00C051FF"/>
    <w:rsid w:val="00C32F2A"/>
    <w:rsid w:val="00C77F60"/>
    <w:rsid w:val="00C97047"/>
    <w:rsid w:val="00CE3ABB"/>
    <w:rsid w:val="00CF5F53"/>
    <w:rsid w:val="00D235BE"/>
    <w:rsid w:val="00D23B0A"/>
    <w:rsid w:val="00D607C0"/>
    <w:rsid w:val="00D660EE"/>
    <w:rsid w:val="00DA626C"/>
    <w:rsid w:val="00DB60A7"/>
    <w:rsid w:val="00DC088C"/>
    <w:rsid w:val="00DC2131"/>
    <w:rsid w:val="00DE13BA"/>
    <w:rsid w:val="00DF1E75"/>
    <w:rsid w:val="00E26918"/>
    <w:rsid w:val="00E31863"/>
    <w:rsid w:val="00E40107"/>
    <w:rsid w:val="00E420D4"/>
    <w:rsid w:val="00E46BA0"/>
    <w:rsid w:val="00E51F45"/>
    <w:rsid w:val="00E60235"/>
    <w:rsid w:val="00E71F8B"/>
    <w:rsid w:val="00E72AA2"/>
    <w:rsid w:val="00E8018E"/>
    <w:rsid w:val="00E83C4D"/>
    <w:rsid w:val="00E91582"/>
    <w:rsid w:val="00E92F31"/>
    <w:rsid w:val="00E9435F"/>
    <w:rsid w:val="00E94782"/>
    <w:rsid w:val="00EA1830"/>
    <w:rsid w:val="00EA32A1"/>
    <w:rsid w:val="00EA35DD"/>
    <w:rsid w:val="00EC4978"/>
    <w:rsid w:val="00EE442B"/>
    <w:rsid w:val="00EF0930"/>
    <w:rsid w:val="00EF1F1E"/>
    <w:rsid w:val="00F10265"/>
    <w:rsid w:val="00F16BBB"/>
    <w:rsid w:val="00F20A8B"/>
    <w:rsid w:val="00F30922"/>
    <w:rsid w:val="00F35D5A"/>
    <w:rsid w:val="00F36032"/>
    <w:rsid w:val="00F464B5"/>
    <w:rsid w:val="00F7197B"/>
    <w:rsid w:val="00F73451"/>
    <w:rsid w:val="00F77902"/>
    <w:rsid w:val="00F83631"/>
    <w:rsid w:val="00F9034C"/>
    <w:rsid w:val="00FC7D44"/>
    <w:rsid w:val="00FE460A"/>
    <w:rsid w:val="00FF2BDF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4B91"/>
  <w15:docId w15:val="{07F508D5-C1B1-C945-B0CD-8AA7A0A6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4C"/>
  </w:style>
  <w:style w:type="paragraph" w:styleId="Footer">
    <w:name w:val="footer"/>
    <w:basedOn w:val="Normal"/>
    <w:link w:val="FooterChar"/>
    <w:uiPriority w:val="99"/>
    <w:unhideWhenUsed/>
    <w:rsid w:val="00F9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0199-ADAE-415D-AD5F-A2CEC3FF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waqass.aup</cp:lastModifiedBy>
  <cp:revision>9</cp:revision>
  <cp:lastPrinted>2023-12-27T19:23:00Z</cp:lastPrinted>
  <dcterms:created xsi:type="dcterms:W3CDTF">2023-12-27T08:48:00Z</dcterms:created>
  <dcterms:modified xsi:type="dcterms:W3CDTF">2024-01-01T06:24:00Z</dcterms:modified>
</cp:coreProperties>
</file>